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2F26B9DD" w:rsidR="002A090F" w:rsidRPr="005C34A0" w:rsidRDefault="002A090F">
      <w:pPr>
        <w:jc w:val="center"/>
        <w:rPr>
          <w:b/>
          <w:color w:val="000000" w:themeColor="text1"/>
          <w:sz w:val="24"/>
          <w:szCs w:val="24"/>
        </w:rPr>
      </w:pPr>
      <w:r w:rsidRPr="005C34A0">
        <w:rPr>
          <w:b/>
          <w:color w:val="000000" w:themeColor="text1"/>
          <w:sz w:val="24"/>
          <w:szCs w:val="24"/>
        </w:rPr>
        <w:t>(</w:t>
      </w:r>
      <w:r w:rsidR="00026E4D" w:rsidRPr="00026E4D">
        <w:rPr>
          <w:b/>
          <w:bCs/>
          <w:sz w:val="24"/>
          <w:szCs w:val="24"/>
        </w:rPr>
        <w:t xml:space="preserve">HADDRICKS MILL AREA </w:t>
      </w:r>
      <w:r w:rsidR="00026E4D" w:rsidRPr="00026E4D">
        <w:rPr>
          <w:b/>
          <w:bCs/>
          <w:sz w:val="24"/>
          <w:szCs w:val="24"/>
          <w:lang w:val="en-US"/>
        </w:rPr>
        <w:t>VARIATION</w:t>
      </w:r>
      <w:r w:rsidR="00B31E19" w:rsidRPr="00026E4D">
        <w:rPr>
          <w:b/>
          <w:bCs/>
          <w:color w:val="000000" w:themeColor="text1"/>
          <w:sz w:val="24"/>
          <w:szCs w:val="24"/>
        </w:rPr>
        <w:t>)</w:t>
      </w:r>
      <w:r w:rsidR="00B31E19" w:rsidRPr="005C34A0">
        <w:rPr>
          <w:b/>
          <w:color w:val="000000" w:themeColor="text1"/>
          <w:sz w:val="24"/>
          <w:szCs w:val="24"/>
        </w:rPr>
        <w:t xml:space="preserve"> </w:t>
      </w:r>
      <w:r w:rsidR="005A20A4" w:rsidRPr="005C34A0">
        <w:rPr>
          <w:b/>
          <w:color w:val="000000" w:themeColor="text1"/>
          <w:sz w:val="24"/>
          <w:szCs w:val="24"/>
        </w:rPr>
        <w:t>ORDER 20</w:t>
      </w:r>
      <w:r w:rsidR="000F4EEE" w:rsidRPr="005C34A0">
        <w:rPr>
          <w:b/>
          <w:color w:val="000000" w:themeColor="text1"/>
          <w:sz w:val="24"/>
          <w:szCs w:val="24"/>
        </w:rPr>
        <w:t>2</w:t>
      </w:r>
      <w:r w:rsidR="00026E4D">
        <w:rPr>
          <w:b/>
          <w:color w:val="000000" w:themeColor="text1"/>
          <w:sz w:val="24"/>
          <w:szCs w:val="24"/>
        </w:rPr>
        <w:t>X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66EA48C0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026E4D">
        <w:rPr>
          <w:sz w:val="24"/>
          <w:szCs w:val="24"/>
        </w:rPr>
        <w:t>xxxx</w:t>
      </w:r>
      <w:r w:rsidR="00A269F2">
        <w:rPr>
          <w:sz w:val="24"/>
          <w:szCs w:val="24"/>
        </w:rPr>
        <w:t xml:space="preserve"> </w:t>
      </w:r>
      <w:r w:rsidR="00026E4D">
        <w:rPr>
          <w:sz w:val="24"/>
          <w:szCs w:val="24"/>
        </w:rPr>
        <w:t>xxxxxxx</w:t>
      </w:r>
      <w:r w:rsidR="00A269F2">
        <w:rPr>
          <w:sz w:val="24"/>
          <w:szCs w:val="24"/>
        </w:rPr>
        <w:t xml:space="preserve"> 202</w:t>
      </w:r>
      <w:r w:rsidR="00026E4D">
        <w:rPr>
          <w:sz w:val="24"/>
          <w:szCs w:val="24"/>
        </w:rPr>
        <w:t>x</w:t>
      </w:r>
      <w:r w:rsidR="00A269F2">
        <w:rPr>
          <w:sz w:val="24"/>
          <w:szCs w:val="24"/>
        </w:rPr>
        <w:t>,</w:t>
      </w:r>
      <w:r w:rsidR="00E657D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E705FD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026E4D">
        <w:rPr>
          <w:sz w:val="24"/>
          <w:szCs w:val="24"/>
        </w:rPr>
        <w:t>Haddricks Mill</w:t>
      </w:r>
      <w:r w:rsidR="0067543E">
        <w:rPr>
          <w:sz w:val="24"/>
          <w:szCs w:val="24"/>
        </w:rPr>
        <w:t xml:space="preserve"> </w:t>
      </w:r>
      <w:r w:rsidR="00026E4D">
        <w:rPr>
          <w:sz w:val="24"/>
          <w:szCs w:val="24"/>
        </w:rPr>
        <w:t xml:space="preserve">Area </w:t>
      </w:r>
      <w:r>
        <w:rPr>
          <w:sz w:val="24"/>
          <w:szCs w:val="24"/>
        </w:rPr>
        <w:t>Variation) Order 20</w:t>
      </w:r>
      <w:r w:rsidR="00E705FD">
        <w:rPr>
          <w:sz w:val="24"/>
          <w:szCs w:val="24"/>
        </w:rPr>
        <w:t>2</w:t>
      </w:r>
      <w:r w:rsidR="00026E4D">
        <w:rPr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23BDD5A7" w14:textId="180A7246" w:rsidR="00E705FD" w:rsidRDefault="00C254D5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 xml:space="preserve">Parking Places)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B4E8A">
        <w:rPr>
          <w:sz w:val="24"/>
          <w:szCs w:val="24"/>
        </w:rPr>
        <w:t>by</w:t>
      </w:r>
      <w:r w:rsidR="000F3109">
        <w:rPr>
          <w:sz w:val="24"/>
          <w:szCs w:val="24"/>
        </w:rPr>
        <w:t xml:space="preserve"> </w:t>
      </w:r>
      <w:r w:rsidR="00574F59">
        <w:rPr>
          <w:sz w:val="24"/>
          <w:szCs w:val="24"/>
        </w:rPr>
        <w:t>–</w:t>
      </w:r>
    </w:p>
    <w:p w14:paraId="0E25F9EE" w14:textId="63CE97C2" w:rsidR="00574F59" w:rsidRDefault="00574F59" w:rsidP="007B4E8A">
      <w:pPr>
        <w:ind w:left="720" w:hanging="720"/>
        <w:jc w:val="left"/>
        <w:rPr>
          <w:sz w:val="24"/>
          <w:szCs w:val="24"/>
        </w:rPr>
      </w:pPr>
    </w:p>
    <w:p w14:paraId="3EF4159F" w14:textId="6A1D0450" w:rsidR="00574F59" w:rsidRPr="003A3E29" w:rsidRDefault="00DE21F8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3A3E29">
        <w:rPr>
          <w:sz w:val="24"/>
          <w:szCs w:val="24"/>
        </w:rPr>
        <w:tab/>
      </w:r>
      <w:r w:rsidR="00BF57A3" w:rsidRPr="003A3E29">
        <w:rPr>
          <w:sz w:val="24"/>
          <w:szCs w:val="24"/>
        </w:rPr>
        <w:t xml:space="preserve">the addition into Schedule 11 thereto of the new Parking Place </w:t>
      </w:r>
      <w:r w:rsidR="003A3E29">
        <w:rPr>
          <w:sz w:val="24"/>
          <w:szCs w:val="24"/>
        </w:rPr>
        <w:t>Zone</w:t>
      </w:r>
      <w:r w:rsidR="00BF57A3" w:rsidRPr="003A3E29">
        <w:rPr>
          <w:sz w:val="24"/>
          <w:szCs w:val="24"/>
        </w:rPr>
        <w:tab/>
        <w:t xml:space="preserve">specified in Schedule </w:t>
      </w:r>
      <w:r w:rsidR="003A3E29">
        <w:rPr>
          <w:sz w:val="24"/>
          <w:szCs w:val="24"/>
        </w:rPr>
        <w:t>1</w:t>
      </w:r>
      <w:r w:rsidR="00BF57A3" w:rsidRPr="003A3E29">
        <w:rPr>
          <w:sz w:val="24"/>
          <w:szCs w:val="24"/>
        </w:rPr>
        <w:t xml:space="preserve"> to this Order, </w:t>
      </w:r>
    </w:p>
    <w:p w14:paraId="336DE394" w14:textId="77777777" w:rsidR="00E705FD" w:rsidRDefault="00E705FD" w:rsidP="007B4E8A">
      <w:pPr>
        <w:ind w:left="720" w:hanging="720"/>
        <w:jc w:val="left"/>
        <w:rPr>
          <w:sz w:val="24"/>
          <w:szCs w:val="24"/>
        </w:rPr>
      </w:pPr>
    </w:p>
    <w:p w14:paraId="7CA3C9B2" w14:textId="77777777" w:rsidR="00285BBE" w:rsidRDefault="00BF57A3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924878" w:rsidRPr="00BF57A3">
        <w:rPr>
          <w:sz w:val="24"/>
          <w:szCs w:val="24"/>
        </w:rPr>
        <w:t xml:space="preserve">the addition into Schedule 14 thereto of the details specified in </w:t>
      </w:r>
      <w:r w:rsidR="00924878" w:rsidRPr="00BF57A3">
        <w:rPr>
          <w:sz w:val="24"/>
          <w:szCs w:val="24"/>
        </w:rPr>
        <w:tab/>
        <w:t xml:space="preserve">Schedule </w:t>
      </w:r>
      <w:r w:rsidR="003A3E29">
        <w:rPr>
          <w:sz w:val="24"/>
          <w:szCs w:val="24"/>
        </w:rPr>
        <w:t>2</w:t>
      </w:r>
      <w:r w:rsidR="00924878" w:rsidRPr="00BF57A3">
        <w:rPr>
          <w:sz w:val="24"/>
          <w:szCs w:val="24"/>
        </w:rPr>
        <w:t xml:space="preserve"> to this Order</w:t>
      </w:r>
      <w:r>
        <w:rPr>
          <w:sz w:val="24"/>
          <w:szCs w:val="24"/>
        </w:rPr>
        <w:t>,</w:t>
      </w:r>
      <w:r w:rsidR="003A3E29">
        <w:rPr>
          <w:sz w:val="24"/>
          <w:szCs w:val="24"/>
        </w:rPr>
        <w:t xml:space="preserve"> </w:t>
      </w:r>
    </w:p>
    <w:p w14:paraId="327DA4AE" w14:textId="77777777" w:rsidR="00285BBE" w:rsidRPr="000B537B" w:rsidRDefault="00285BBE" w:rsidP="00285BBE">
      <w:pPr>
        <w:pStyle w:val="ListParagraph"/>
        <w:rPr>
          <w:sz w:val="24"/>
          <w:szCs w:val="24"/>
        </w:rPr>
      </w:pPr>
    </w:p>
    <w:p w14:paraId="1BA9639B" w14:textId="5BF78443" w:rsidR="00623E94" w:rsidRPr="00CD5262" w:rsidRDefault="00285BBE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0B537B">
        <w:rPr>
          <w:sz w:val="24"/>
          <w:szCs w:val="24"/>
        </w:rPr>
        <w:tab/>
        <w:t xml:space="preserve">the addition into Schedule 15 thereto of a new Parking </w:t>
      </w:r>
      <w:r w:rsidRPr="00CD5262">
        <w:rPr>
          <w:sz w:val="24"/>
          <w:szCs w:val="24"/>
        </w:rPr>
        <w:t xml:space="preserve">Zone </w:t>
      </w:r>
      <w:r w:rsidR="000514E1" w:rsidRPr="00CD5262">
        <w:rPr>
          <w:sz w:val="24"/>
          <w:szCs w:val="24"/>
        </w:rPr>
        <w:t>G6</w:t>
      </w:r>
      <w:r w:rsidR="00013578" w:rsidRPr="00CD5262">
        <w:rPr>
          <w:sz w:val="24"/>
          <w:szCs w:val="24"/>
        </w:rPr>
        <w:t>,</w:t>
      </w:r>
    </w:p>
    <w:p w14:paraId="79474D29" w14:textId="77777777" w:rsidR="00BF57A3" w:rsidRPr="00CD5262" w:rsidRDefault="00BF57A3" w:rsidP="00BF57A3">
      <w:pPr>
        <w:pStyle w:val="ListParagraph"/>
        <w:rPr>
          <w:sz w:val="24"/>
          <w:szCs w:val="24"/>
        </w:rPr>
      </w:pPr>
    </w:p>
    <w:p w14:paraId="514AB150" w14:textId="198FF505" w:rsidR="00BF57A3" w:rsidRPr="000B537B" w:rsidRDefault="00BF57A3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CD5262">
        <w:rPr>
          <w:sz w:val="24"/>
          <w:szCs w:val="24"/>
        </w:rPr>
        <w:tab/>
        <w:t xml:space="preserve">the addition into </w:t>
      </w:r>
      <w:r w:rsidR="00285BBE" w:rsidRPr="00CD5262">
        <w:rPr>
          <w:sz w:val="24"/>
          <w:szCs w:val="24"/>
        </w:rPr>
        <w:t xml:space="preserve">new </w:t>
      </w:r>
      <w:r w:rsidRPr="00CD5262">
        <w:rPr>
          <w:sz w:val="24"/>
          <w:szCs w:val="24"/>
        </w:rPr>
        <w:t xml:space="preserve">Parking Zone </w:t>
      </w:r>
      <w:r w:rsidR="000514E1" w:rsidRPr="00CD5262">
        <w:rPr>
          <w:sz w:val="24"/>
          <w:szCs w:val="24"/>
        </w:rPr>
        <w:t>G6</w:t>
      </w:r>
      <w:r w:rsidRPr="00CD5262">
        <w:rPr>
          <w:sz w:val="24"/>
          <w:szCs w:val="24"/>
        </w:rPr>
        <w:t xml:space="preserve"> in Schedule 15 thereto </w:t>
      </w:r>
      <w:r w:rsidRPr="000B537B">
        <w:rPr>
          <w:sz w:val="24"/>
          <w:szCs w:val="24"/>
        </w:rPr>
        <w:t xml:space="preserve">of a </w:t>
      </w:r>
      <w:r w:rsidR="00285BBE" w:rsidRPr="000B537B">
        <w:rPr>
          <w:sz w:val="24"/>
          <w:szCs w:val="24"/>
        </w:rPr>
        <w:tab/>
      </w:r>
      <w:r w:rsidRPr="000B537B">
        <w:rPr>
          <w:sz w:val="24"/>
          <w:szCs w:val="24"/>
        </w:rPr>
        <w:t>reference to Parking Place No</w:t>
      </w:r>
      <w:r w:rsidR="00222033">
        <w:rPr>
          <w:sz w:val="24"/>
          <w:szCs w:val="24"/>
        </w:rPr>
        <w:t>s</w:t>
      </w:r>
      <w:r w:rsidRPr="000B537B">
        <w:rPr>
          <w:sz w:val="24"/>
          <w:szCs w:val="24"/>
        </w:rPr>
        <w:t xml:space="preserve">. </w:t>
      </w:r>
      <w:r w:rsidR="00E33C03">
        <w:rPr>
          <w:sz w:val="24"/>
          <w:szCs w:val="24"/>
        </w:rPr>
        <w:t>11.</w:t>
      </w:r>
      <w:r w:rsidR="00026E4D">
        <w:rPr>
          <w:sz w:val="24"/>
          <w:szCs w:val="24"/>
        </w:rPr>
        <w:t>xxxx</w:t>
      </w:r>
      <w:r w:rsidR="00E33C03">
        <w:rPr>
          <w:sz w:val="24"/>
          <w:szCs w:val="24"/>
        </w:rPr>
        <w:t>,</w:t>
      </w:r>
      <w:r w:rsidR="00222033">
        <w:rPr>
          <w:sz w:val="24"/>
          <w:szCs w:val="24"/>
        </w:rPr>
        <w:t xml:space="preserve"> </w:t>
      </w:r>
      <w:r w:rsidR="00222033">
        <w:rPr>
          <w:sz w:val="24"/>
          <w:szCs w:val="24"/>
        </w:rPr>
        <w:t>11.xxxx</w:t>
      </w:r>
      <w:r w:rsidR="00222033">
        <w:rPr>
          <w:sz w:val="24"/>
          <w:szCs w:val="24"/>
        </w:rPr>
        <w:t xml:space="preserve"> and </w:t>
      </w:r>
      <w:r w:rsidR="00222033">
        <w:rPr>
          <w:sz w:val="24"/>
          <w:szCs w:val="24"/>
        </w:rPr>
        <w:t>11.xxxx</w:t>
      </w:r>
      <w:r w:rsidR="00222033">
        <w:rPr>
          <w:sz w:val="24"/>
          <w:szCs w:val="24"/>
        </w:rPr>
        <w:t>.</w:t>
      </w:r>
    </w:p>
    <w:p w14:paraId="1A2EEADA" w14:textId="77777777" w:rsidR="00285BBE" w:rsidRPr="00285BBE" w:rsidRDefault="00285BBE" w:rsidP="00285BBE">
      <w:pPr>
        <w:pStyle w:val="ListParagraph"/>
        <w:rPr>
          <w:sz w:val="24"/>
          <w:szCs w:val="24"/>
        </w:rPr>
      </w:pPr>
    </w:p>
    <w:p w14:paraId="718F1BEB" w14:textId="7F893A6A" w:rsidR="00285BBE" w:rsidRPr="003A3E29" w:rsidRDefault="00285BBE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the addition into </w:t>
      </w:r>
      <w:r w:rsidRPr="00CD5262">
        <w:rPr>
          <w:sz w:val="24"/>
          <w:szCs w:val="24"/>
        </w:rPr>
        <w:t xml:space="preserve">Part </w:t>
      </w:r>
      <w:r w:rsidR="00461FAF" w:rsidRPr="00CD5262">
        <w:rPr>
          <w:sz w:val="24"/>
          <w:szCs w:val="24"/>
        </w:rPr>
        <w:t>I</w:t>
      </w:r>
      <w:r w:rsidRPr="00CD5262">
        <w:rPr>
          <w:sz w:val="24"/>
          <w:szCs w:val="24"/>
        </w:rPr>
        <w:t xml:space="preserve"> of Schedule 16 thereto of a reference to </w:t>
      </w:r>
      <w:r w:rsidRPr="00CD5262">
        <w:rPr>
          <w:sz w:val="24"/>
          <w:szCs w:val="24"/>
        </w:rPr>
        <w:tab/>
        <w:t xml:space="preserve">Parking Zone </w:t>
      </w:r>
      <w:r w:rsidR="000514E1" w:rsidRPr="00CD5262">
        <w:rPr>
          <w:sz w:val="24"/>
          <w:szCs w:val="24"/>
        </w:rPr>
        <w:t>G6</w:t>
      </w:r>
      <w:r w:rsidR="00461FAF" w:rsidRPr="00CD5262">
        <w:rPr>
          <w:sz w:val="24"/>
          <w:szCs w:val="24"/>
        </w:rPr>
        <w:t>.</w:t>
      </w:r>
    </w:p>
    <w:p w14:paraId="06845669" w14:textId="77777777" w:rsidR="00623E94" w:rsidRPr="00BF57A3" w:rsidRDefault="00623E94" w:rsidP="00BF57A3">
      <w:pPr>
        <w:rPr>
          <w:sz w:val="24"/>
          <w:szCs w:val="24"/>
        </w:rPr>
      </w:pPr>
    </w:p>
    <w:p w14:paraId="16D65EBB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145C41F6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CD5262">
        <w:rPr>
          <w:sz w:val="24"/>
          <w:szCs w:val="24"/>
        </w:rPr>
        <w:t>xx</w:t>
      </w:r>
      <w:r w:rsidR="00A269F2">
        <w:rPr>
          <w:sz w:val="24"/>
          <w:szCs w:val="24"/>
        </w:rPr>
        <w:t>th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CD5262">
        <w:rPr>
          <w:sz w:val="24"/>
          <w:szCs w:val="24"/>
        </w:rPr>
        <w:t>xxxxxxxxx</w:t>
      </w:r>
      <w:r w:rsidR="00A269F2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20</w:t>
      </w:r>
      <w:r w:rsidR="00A269F2">
        <w:rPr>
          <w:sz w:val="24"/>
          <w:szCs w:val="24"/>
        </w:rPr>
        <w:t>2</w:t>
      </w:r>
      <w:r w:rsidR="00CD5262">
        <w:rPr>
          <w:sz w:val="24"/>
          <w:szCs w:val="24"/>
        </w:rPr>
        <w:t>x</w:t>
      </w:r>
      <w:r w:rsidR="00A269F2">
        <w:rPr>
          <w:sz w:val="24"/>
          <w:szCs w:val="24"/>
        </w:rPr>
        <w:t>.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City">
        <w:smartTag w:uri="urn:schemas-microsoft-com:office:smarttags" w:element="place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62AF3B9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167484CF" w14:textId="20186389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39DE37A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79500851" w14:textId="1D0A9854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3CCDED13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1A1D8BDF" w14:textId="35E60EBA" w:rsidR="003A3E29" w:rsidRDefault="00574F59" w:rsidP="003A3E2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SCHEDULE</w:t>
      </w:r>
      <w:r w:rsidR="00DE21F8">
        <w:rPr>
          <w:b/>
          <w:sz w:val="24"/>
          <w:szCs w:val="24"/>
          <w:u w:val="single"/>
        </w:rPr>
        <w:t xml:space="preserve"> 1</w:t>
      </w:r>
    </w:p>
    <w:p w14:paraId="58E938CC" w14:textId="77777777" w:rsidR="003A3E29" w:rsidRDefault="003A3E29" w:rsidP="003A3E29">
      <w:pPr>
        <w:jc w:val="center"/>
        <w:rPr>
          <w:b/>
          <w:sz w:val="24"/>
          <w:szCs w:val="24"/>
          <w:u w:val="single"/>
        </w:rPr>
      </w:pPr>
    </w:p>
    <w:p w14:paraId="1AAC4A1D" w14:textId="4E25D067" w:rsidR="00F552C5" w:rsidRDefault="003A3E29" w:rsidP="00B25D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52C5">
        <w:rPr>
          <w:b/>
          <w:sz w:val="24"/>
          <w:szCs w:val="24"/>
        </w:rPr>
        <w:t>(Addition into Schedule 11 of the 2009 Order – Permit Parking Places)</w:t>
      </w:r>
    </w:p>
    <w:p w14:paraId="526A5533" w14:textId="54536D87" w:rsidR="00F552C5" w:rsidRDefault="00F552C5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732"/>
        <w:gridCol w:w="2532"/>
      </w:tblGrid>
      <w:tr w:rsidR="00F552C5" w:rsidRPr="005353AE" w14:paraId="5BD58DB3" w14:textId="77777777" w:rsidTr="00C458BF">
        <w:trPr>
          <w:tblHeader/>
        </w:trPr>
        <w:tc>
          <w:tcPr>
            <w:tcW w:w="1668" w:type="dxa"/>
          </w:tcPr>
          <w:p w14:paraId="7FD1010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1020BEC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o.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smartTag w:uri="urn:schemas-microsoft-com:office:smarttags" w:element="Street">
              <w:smartTag w:uri="urn:schemas-microsoft-com:office:smarttags" w:element="address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32" w:type="dxa"/>
          </w:tcPr>
          <w:p w14:paraId="5342FD41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4BFA8C37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Street">
              <w:smartTag w:uri="urn:schemas-microsoft-com:office:smarttags" w:element="address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532" w:type="dxa"/>
          </w:tcPr>
          <w:p w14:paraId="65E1FF82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2A13FCCA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Charge Period</w:t>
            </w:r>
          </w:p>
        </w:tc>
      </w:tr>
      <w:tr w:rsidR="00F552C5" w:rsidRPr="005353AE" w14:paraId="66BADEED" w14:textId="77777777" w:rsidTr="00C458BF">
        <w:tc>
          <w:tcPr>
            <w:tcW w:w="1668" w:type="dxa"/>
          </w:tcPr>
          <w:p w14:paraId="542918B5" w14:textId="486A3375" w:rsidR="00F552C5" w:rsidRPr="005353AE" w:rsidRDefault="00E33C03" w:rsidP="00F552C5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026E4D">
              <w:rPr>
                <w:sz w:val="24"/>
                <w:szCs w:val="24"/>
              </w:rPr>
              <w:t>xxxx</w:t>
            </w:r>
          </w:p>
        </w:tc>
        <w:tc>
          <w:tcPr>
            <w:tcW w:w="6732" w:type="dxa"/>
          </w:tcPr>
          <w:p w14:paraId="15420F32" w14:textId="4CEF068D" w:rsidR="00F552C5" w:rsidRPr="000514E1" w:rsidRDefault="00026E4D" w:rsidP="00C458BF">
            <w:pPr>
              <w:spacing w:before="120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HADDRICKS MILL AREA</w:t>
            </w:r>
            <w:r w:rsidR="003A3E29" w:rsidRPr="000B537B">
              <w:rPr>
                <w:b/>
                <w:bCs/>
                <w:sz w:val="24"/>
              </w:rPr>
              <w:t xml:space="preserve"> ZONE</w:t>
            </w:r>
            <w:r w:rsidR="003A3E29" w:rsidRPr="000B537B">
              <w:rPr>
                <w:sz w:val="24"/>
              </w:rPr>
              <w:t xml:space="preserve"> consisting of the whole of the streets </w:t>
            </w:r>
            <w:r>
              <w:rPr>
                <w:sz w:val="24"/>
              </w:rPr>
              <w:t xml:space="preserve">/ </w:t>
            </w:r>
            <w:r w:rsidRPr="000514E1">
              <w:rPr>
                <w:bCs/>
                <w:sz w:val="24"/>
              </w:rPr>
              <w:t>length of street</w:t>
            </w:r>
            <w:r w:rsidRPr="000514E1">
              <w:rPr>
                <w:b/>
                <w:sz w:val="24"/>
              </w:rPr>
              <w:t xml:space="preserve"> </w:t>
            </w:r>
            <w:r w:rsidR="003A3E29" w:rsidRPr="000514E1">
              <w:rPr>
                <w:sz w:val="24"/>
              </w:rPr>
              <w:t>listed below:</w:t>
            </w:r>
          </w:p>
          <w:p w14:paraId="4F91CA2C" w14:textId="77777777" w:rsidR="00BB3B32" w:rsidRDefault="00BB3B32" w:rsidP="00026E4D">
            <w:pPr>
              <w:jc w:val="left"/>
              <w:rPr>
                <w:sz w:val="24"/>
              </w:rPr>
            </w:pPr>
          </w:p>
          <w:p w14:paraId="2FB60EDD" w14:textId="50686259" w:rsidR="00026E4D" w:rsidRPr="000514E1" w:rsidRDefault="00026E4D" w:rsidP="00026E4D">
            <w:pPr>
              <w:jc w:val="left"/>
              <w:rPr>
                <w:rFonts w:cs="Arial"/>
                <w:sz w:val="24"/>
                <w:szCs w:val="24"/>
              </w:rPr>
            </w:pPr>
            <w:r w:rsidRPr="000514E1">
              <w:rPr>
                <w:rFonts w:cs="Arial"/>
                <w:b/>
                <w:bCs/>
                <w:sz w:val="24"/>
                <w:szCs w:val="24"/>
              </w:rPr>
              <w:t>Craghall Dene Avenue</w:t>
            </w:r>
            <w:r w:rsidRPr="000514E1">
              <w:rPr>
                <w:rFonts w:cs="Arial"/>
                <w:sz w:val="24"/>
                <w:szCs w:val="24"/>
              </w:rPr>
              <w:t xml:space="preserve"> - </w:t>
            </w:r>
            <w:r w:rsidRPr="000514E1">
              <w:rPr>
                <w:rFonts w:cs="Arial"/>
                <w:bCs/>
                <w:sz w:val="24"/>
                <w:szCs w:val="24"/>
              </w:rPr>
              <w:t xml:space="preserve">both sides, </w:t>
            </w:r>
            <w:r w:rsidRPr="000514E1">
              <w:rPr>
                <w:rFonts w:cs="Arial"/>
                <w:sz w:val="24"/>
                <w:szCs w:val="24"/>
              </w:rPr>
              <w:t>for its entire length</w:t>
            </w:r>
          </w:p>
          <w:p w14:paraId="7664FB3D" w14:textId="77777777" w:rsidR="00026E4D" w:rsidRPr="000514E1" w:rsidRDefault="00026E4D" w:rsidP="00026E4D">
            <w:pPr>
              <w:jc w:val="left"/>
              <w:rPr>
                <w:rFonts w:cs="Arial"/>
                <w:sz w:val="24"/>
                <w:szCs w:val="24"/>
              </w:rPr>
            </w:pPr>
          </w:p>
          <w:p w14:paraId="1B0753E4" w14:textId="2705CBA8" w:rsidR="00026E4D" w:rsidRDefault="00026E4D" w:rsidP="00026E4D">
            <w:pPr>
              <w:jc w:val="left"/>
              <w:rPr>
                <w:rFonts w:cs="Arial"/>
                <w:sz w:val="24"/>
                <w:szCs w:val="24"/>
              </w:rPr>
            </w:pPr>
            <w:r w:rsidRPr="000514E1">
              <w:rPr>
                <w:rFonts w:cs="Arial"/>
                <w:b/>
                <w:bCs/>
                <w:sz w:val="24"/>
                <w:szCs w:val="24"/>
              </w:rPr>
              <w:t>Percy Terrace</w:t>
            </w:r>
            <w:r w:rsidRPr="000514E1">
              <w:rPr>
                <w:rFonts w:cs="Arial"/>
                <w:sz w:val="24"/>
                <w:szCs w:val="24"/>
              </w:rPr>
              <w:t xml:space="preserve"> - </w:t>
            </w:r>
            <w:r w:rsidRPr="000514E1">
              <w:rPr>
                <w:rFonts w:cs="Arial"/>
                <w:bCs/>
                <w:sz w:val="24"/>
                <w:szCs w:val="24"/>
              </w:rPr>
              <w:t xml:space="preserve">both sides, </w:t>
            </w:r>
            <w:r>
              <w:rPr>
                <w:rFonts w:cs="Arial"/>
                <w:sz w:val="24"/>
                <w:szCs w:val="24"/>
              </w:rPr>
              <w:t>f</w:t>
            </w:r>
            <w:r w:rsidRPr="00677022">
              <w:rPr>
                <w:rFonts w:cs="Arial"/>
                <w:sz w:val="24"/>
                <w:szCs w:val="24"/>
              </w:rPr>
              <w:t>or its entire length</w:t>
            </w:r>
          </w:p>
          <w:p w14:paraId="7C3C8E75" w14:textId="77777777" w:rsidR="00BB3B32" w:rsidRDefault="00BB3B32" w:rsidP="00026E4D">
            <w:pPr>
              <w:jc w:val="left"/>
              <w:rPr>
                <w:rFonts w:cs="Arial"/>
                <w:sz w:val="24"/>
                <w:szCs w:val="24"/>
              </w:rPr>
            </w:pPr>
          </w:p>
          <w:p w14:paraId="7E326669" w14:textId="77777777" w:rsidR="00BB3B32" w:rsidRPr="000514E1" w:rsidRDefault="00BB3B32" w:rsidP="00BB3B32">
            <w:pPr>
              <w:jc w:val="left"/>
              <w:rPr>
                <w:rFonts w:cs="Arial"/>
                <w:sz w:val="24"/>
                <w:szCs w:val="24"/>
              </w:rPr>
            </w:pPr>
            <w:r w:rsidRPr="000514E1">
              <w:rPr>
                <w:rFonts w:cs="Arial"/>
                <w:b/>
                <w:bCs/>
                <w:sz w:val="24"/>
                <w:szCs w:val="24"/>
              </w:rPr>
              <w:t>Rectory Terrace</w:t>
            </w:r>
            <w:r w:rsidRPr="000514E1">
              <w:rPr>
                <w:rFonts w:cs="Arial"/>
                <w:sz w:val="24"/>
                <w:szCs w:val="24"/>
              </w:rPr>
              <w:t xml:space="preserve"> - </w:t>
            </w:r>
            <w:r w:rsidRPr="000514E1">
              <w:rPr>
                <w:rFonts w:cs="Arial"/>
                <w:bCs/>
                <w:sz w:val="24"/>
                <w:szCs w:val="24"/>
              </w:rPr>
              <w:t xml:space="preserve">both sides, </w:t>
            </w:r>
            <w:r w:rsidRPr="000514E1">
              <w:rPr>
                <w:rFonts w:cs="Arial"/>
                <w:sz w:val="24"/>
                <w:szCs w:val="24"/>
              </w:rPr>
              <w:t>from the unnamed access road to Dilston Terrace northwards for 50 metres.</w:t>
            </w:r>
          </w:p>
          <w:p w14:paraId="47A5ABD3" w14:textId="325F836F" w:rsidR="003A3E29" w:rsidRPr="00EF27E7" w:rsidRDefault="003A3E29" w:rsidP="0011091A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6607C866" w14:textId="28194D69" w:rsidR="00F552C5" w:rsidRDefault="00026E4D" w:rsidP="00026E4D">
            <w:pPr>
              <w:pStyle w:val="Default"/>
              <w:jc w:val="center"/>
            </w:pPr>
            <w:r>
              <w:t>8</w:t>
            </w:r>
            <w:r w:rsidR="00F552C5" w:rsidRPr="00DE21F8">
              <w:t>.</w:t>
            </w:r>
            <w:r w:rsidR="003A3E29">
              <w:t>0</w:t>
            </w:r>
            <w:r w:rsidR="00F552C5" w:rsidRPr="00DE21F8">
              <w:t xml:space="preserve">0am – </w:t>
            </w:r>
            <w:r>
              <w:t>6.30pm</w:t>
            </w:r>
            <w:r w:rsidR="00F552C5" w:rsidRPr="00DE21F8">
              <w:t xml:space="preserve"> </w:t>
            </w:r>
          </w:p>
          <w:p w14:paraId="39CF0476" w14:textId="741B90FC" w:rsidR="00F552C5" w:rsidRPr="00DE21F8" w:rsidRDefault="00F552C5" w:rsidP="00F552C5">
            <w:pPr>
              <w:pStyle w:val="Default"/>
              <w:jc w:val="center"/>
            </w:pPr>
            <w:r w:rsidRPr="00DE21F8">
              <w:t xml:space="preserve">Monday to </w:t>
            </w:r>
            <w:r w:rsidR="00026E4D">
              <w:t>Saturday</w:t>
            </w:r>
            <w:r w:rsidRPr="00DE21F8">
              <w:t xml:space="preserve"> </w:t>
            </w:r>
          </w:p>
          <w:p w14:paraId="09ADAC62" w14:textId="10482C0E" w:rsidR="00F552C5" w:rsidRPr="005353AE" w:rsidRDefault="00F552C5" w:rsidP="00C458BF">
            <w:pPr>
              <w:pStyle w:val="Heading1"/>
              <w:rPr>
                <w:rFonts w:cs="Arial"/>
                <w:b w:val="0"/>
                <w:bCs/>
                <w:u w:val="none"/>
              </w:rPr>
            </w:pPr>
          </w:p>
        </w:tc>
      </w:tr>
    </w:tbl>
    <w:p w14:paraId="2444ECD3" w14:textId="77777777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32F3843" w14:textId="77777777" w:rsidR="00B25DE9" w:rsidRDefault="00B25DE9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BA1DF9A" w14:textId="77777777" w:rsidR="00B25DE9" w:rsidRDefault="00B25DE9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0D8C0D5" w14:textId="1649A909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  <w:u w:val="single"/>
        </w:rPr>
      </w:pPr>
      <w:r w:rsidRPr="00B25DE9">
        <w:rPr>
          <w:b/>
          <w:sz w:val="24"/>
          <w:szCs w:val="24"/>
          <w:u w:val="single"/>
        </w:rPr>
        <w:t xml:space="preserve">SCHEDULE </w:t>
      </w:r>
      <w:r w:rsidR="00285BBE" w:rsidRPr="00B25DE9">
        <w:rPr>
          <w:b/>
          <w:sz w:val="24"/>
          <w:szCs w:val="24"/>
          <w:u w:val="single"/>
        </w:rPr>
        <w:t>2</w:t>
      </w:r>
    </w:p>
    <w:p w14:paraId="5E39F047" w14:textId="77777777" w:rsidR="00B25DE9" w:rsidRPr="00B25DE9" w:rsidRDefault="00B25DE9" w:rsidP="00450C49">
      <w:pPr>
        <w:tabs>
          <w:tab w:val="left" w:pos="4536"/>
        </w:tabs>
        <w:jc w:val="center"/>
        <w:rPr>
          <w:b/>
          <w:sz w:val="24"/>
          <w:szCs w:val="24"/>
          <w:u w:val="single"/>
        </w:rPr>
      </w:pPr>
    </w:p>
    <w:p w14:paraId="0134D523" w14:textId="033E1C85" w:rsidR="0067543E" w:rsidRDefault="007B4E8A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</w:t>
      </w:r>
      <w:r w:rsidR="00E92B9B" w:rsidRPr="004658A5">
        <w:rPr>
          <w:b/>
          <w:sz w:val="24"/>
          <w:szCs w:val="24"/>
        </w:rPr>
        <w:t>(</w:t>
      </w:r>
      <w:r w:rsidR="00924878">
        <w:rPr>
          <w:b/>
          <w:sz w:val="24"/>
          <w:szCs w:val="24"/>
        </w:rPr>
        <w:t>Addition</w:t>
      </w:r>
      <w:r w:rsidR="00276EE6">
        <w:rPr>
          <w:b/>
          <w:sz w:val="24"/>
          <w:szCs w:val="24"/>
        </w:rPr>
        <w:t>s</w:t>
      </w:r>
      <w:r w:rsidR="00924878">
        <w:rPr>
          <w:b/>
          <w:sz w:val="24"/>
          <w:szCs w:val="24"/>
        </w:rPr>
        <w:t xml:space="preserve"> into Schedule 1</w:t>
      </w:r>
      <w:r w:rsidR="0067543E">
        <w:rPr>
          <w:b/>
          <w:sz w:val="24"/>
          <w:szCs w:val="24"/>
        </w:rPr>
        <w:t>4</w:t>
      </w:r>
      <w:r w:rsidR="00E92B9B" w:rsidRPr="004658A5">
        <w:rPr>
          <w:b/>
          <w:sz w:val="24"/>
          <w:szCs w:val="24"/>
        </w:rPr>
        <w:t xml:space="preserve"> of </w:t>
      </w:r>
      <w:r w:rsidR="00924878">
        <w:rPr>
          <w:b/>
          <w:sz w:val="24"/>
          <w:szCs w:val="24"/>
        </w:rPr>
        <w:t>the 2009 Order</w:t>
      </w:r>
      <w:r w:rsidR="00026A90">
        <w:rPr>
          <w:b/>
          <w:sz w:val="24"/>
          <w:szCs w:val="24"/>
        </w:rPr>
        <w:t xml:space="preserve"> – </w:t>
      </w:r>
      <w:r w:rsidR="0067543E">
        <w:rPr>
          <w:b/>
          <w:sz w:val="24"/>
          <w:szCs w:val="24"/>
        </w:rPr>
        <w:t xml:space="preserve">Properties Eligible for </w:t>
      </w:r>
    </w:p>
    <w:p w14:paraId="71E23FE5" w14:textId="5DA0490A" w:rsidR="00013578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Parking </w:t>
      </w:r>
      <w:r w:rsidR="00450C49" w:rsidRPr="004658A5">
        <w:rPr>
          <w:b/>
          <w:sz w:val="24"/>
          <w:szCs w:val="24"/>
        </w:rPr>
        <w:t>P</w:t>
      </w:r>
      <w:r w:rsidR="007B4E8A">
        <w:rPr>
          <w:b/>
          <w:sz w:val="24"/>
          <w:szCs w:val="24"/>
        </w:rPr>
        <w:t>ermit</w:t>
      </w:r>
      <w:r>
        <w:rPr>
          <w:b/>
          <w:sz w:val="24"/>
          <w:szCs w:val="24"/>
        </w:rPr>
        <w:t>s</w:t>
      </w:r>
      <w:r w:rsidR="005E596A">
        <w:rPr>
          <w:b/>
          <w:sz w:val="24"/>
          <w:szCs w:val="24"/>
        </w:rPr>
        <w:t>)</w:t>
      </w:r>
    </w:p>
    <w:p w14:paraId="121A5FD6" w14:textId="663E54F2" w:rsidR="00581715" w:rsidRDefault="00581715" w:rsidP="00581715">
      <w:pPr>
        <w:tabs>
          <w:tab w:val="left" w:pos="4536"/>
        </w:tabs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3969"/>
        <w:gridCol w:w="3968"/>
      </w:tblGrid>
      <w:tr w:rsidR="00581715" w:rsidRPr="005353AE" w14:paraId="610D920C" w14:textId="77777777" w:rsidTr="00581715">
        <w:trPr>
          <w:tblHeader/>
        </w:trPr>
        <w:tc>
          <w:tcPr>
            <w:tcW w:w="2995" w:type="dxa"/>
          </w:tcPr>
          <w:p w14:paraId="1DA7EAFC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4DEE9977" w14:textId="38D022FB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ame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r>
              <w:rPr>
                <w:rFonts w:cs="Arial"/>
                <w:b/>
                <w:sz w:val="24"/>
                <w:szCs w:val="24"/>
              </w:rPr>
              <w:t>Street</w:t>
            </w:r>
          </w:p>
        </w:tc>
        <w:tc>
          <w:tcPr>
            <w:tcW w:w="3969" w:type="dxa"/>
          </w:tcPr>
          <w:p w14:paraId="558254DA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03FE1B3F" w14:textId="0EA768E2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Eligible Properties (Numbers)</w:t>
            </w:r>
          </w:p>
        </w:tc>
        <w:tc>
          <w:tcPr>
            <w:tcW w:w="3968" w:type="dxa"/>
          </w:tcPr>
          <w:p w14:paraId="4667F084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1C82CD60" w14:textId="007C6F73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Parking Zone for which a Parking Permit may be issued</w:t>
            </w:r>
          </w:p>
        </w:tc>
      </w:tr>
      <w:tr w:rsidR="00581715" w:rsidRPr="005353AE" w14:paraId="11E02CC0" w14:textId="77777777" w:rsidTr="00581715">
        <w:tc>
          <w:tcPr>
            <w:tcW w:w="2995" w:type="dxa"/>
          </w:tcPr>
          <w:p w14:paraId="3C94CEC0" w14:textId="77777777" w:rsidR="000514E1" w:rsidRPr="000514E1" w:rsidRDefault="000514E1" w:rsidP="000514E1">
            <w:pPr>
              <w:jc w:val="left"/>
              <w:rPr>
                <w:rFonts w:cs="Arial"/>
                <w:sz w:val="24"/>
                <w:szCs w:val="24"/>
              </w:rPr>
            </w:pPr>
          </w:p>
          <w:p w14:paraId="33CC75BE" w14:textId="02C8D62C" w:rsidR="000514E1" w:rsidRPr="000514E1" w:rsidRDefault="000514E1" w:rsidP="000514E1">
            <w:pPr>
              <w:jc w:val="left"/>
              <w:rPr>
                <w:rFonts w:cs="Arial"/>
                <w:sz w:val="24"/>
                <w:szCs w:val="24"/>
              </w:rPr>
            </w:pPr>
            <w:r w:rsidRPr="000514E1">
              <w:rPr>
                <w:rFonts w:cs="Arial"/>
                <w:sz w:val="24"/>
                <w:szCs w:val="24"/>
              </w:rPr>
              <w:t xml:space="preserve">Craghall Dene Avenue  </w:t>
            </w:r>
          </w:p>
          <w:p w14:paraId="45CDBEBC" w14:textId="77777777" w:rsidR="000514E1" w:rsidRPr="000514E1" w:rsidRDefault="000514E1" w:rsidP="000514E1">
            <w:pPr>
              <w:jc w:val="left"/>
              <w:rPr>
                <w:rFonts w:cs="Arial"/>
                <w:sz w:val="24"/>
                <w:szCs w:val="24"/>
              </w:rPr>
            </w:pPr>
          </w:p>
          <w:p w14:paraId="011AFB6E" w14:textId="428EFE91" w:rsidR="000514E1" w:rsidRDefault="000514E1" w:rsidP="000514E1">
            <w:pPr>
              <w:jc w:val="left"/>
              <w:rPr>
                <w:rFonts w:cs="Arial"/>
                <w:sz w:val="24"/>
                <w:szCs w:val="24"/>
              </w:rPr>
            </w:pPr>
            <w:r w:rsidRPr="000514E1">
              <w:rPr>
                <w:rFonts w:cs="Arial"/>
                <w:sz w:val="24"/>
                <w:szCs w:val="24"/>
              </w:rPr>
              <w:t xml:space="preserve">Percy Terrace </w:t>
            </w:r>
          </w:p>
          <w:p w14:paraId="2AE92C22" w14:textId="77777777" w:rsidR="00BB3B32" w:rsidRDefault="00BB3B32" w:rsidP="000514E1">
            <w:pPr>
              <w:jc w:val="left"/>
              <w:rPr>
                <w:rFonts w:cs="Arial"/>
                <w:sz w:val="24"/>
                <w:szCs w:val="24"/>
              </w:rPr>
            </w:pPr>
          </w:p>
          <w:p w14:paraId="43629300" w14:textId="3E92B17E" w:rsidR="00BB3B32" w:rsidRPr="000514E1" w:rsidRDefault="00BB3B32" w:rsidP="000514E1">
            <w:pPr>
              <w:jc w:val="left"/>
              <w:rPr>
                <w:rFonts w:cs="Arial"/>
                <w:sz w:val="24"/>
                <w:szCs w:val="24"/>
              </w:rPr>
            </w:pPr>
            <w:r w:rsidRPr="000514E1">
              <w:rPr>
                <w:rFonts w:cs="Arial"/>
                <w:sz w:val="24"/>
                <w:szCs w:val="24"/>
              </w:rPr>
              <w:t xml:space="preserve">Rectory Terrace </w:t>
            </w:r>
          </w:p>
          <w:p w14:paraId="60A8BCB6" w14:textId="13676464" w:rsidR="00581715" w:rsidRPr="00026E4D" w:rsidRDefault="00581715" w:rsidP="00E33C03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6CA892" w14:textId="77777777" w:rsidR="00BB3B32" w:rsidRDefault="00BB3B32" w:rsidP="00E33C0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5C811738" w14:textId="15A259A7" w:rsidR="00BB3B32" w:rsidRDefault="00BB3B32" w:rsidP="00E33C0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Nos. 1-13</w:t>
            </w:r>
          </w:p>
          <w:p w14:paraId="203A8F61" w14:textId="77777777" w:rsidR="00BB3B32" w:rsidRDefault="00BB3B32" w:rsidP="00E33C03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556FD7E" w14:textId="527E39DE" w:rsidR="00581715" w:rsidRDefault="00BB3B32" w:rsidP="00E33C0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Nos. 1-8</w:t>
            </w:r>
          </w:p>
          <w:p w14:paraId="4D2BD730" w14:textId="77777777" w:rsidR="00BB3B32" w:rsidRDefault="00BB3B32" w:rsidP="00E33C03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445C709A" w14:textId="52755233" w:rsidR="00BB3B32" w:rsidRPr="00026E4D" w:rsidRDefault="00BB3B32" w:rsidP="00BB3B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Nos. 1-12</w:t>
            </w:r>
          </w:p>
        </w:tc>
        <w:tc>
          <w:tcPr>
            <w:tcW w:w="3968" w:type="dxa"/>
          </w:tcPr>
          <w:p w14:paraId="04F53D33" w14:textId="77777777" w:rsidR="00581715" w:rsidRDefault="00581715" w:rsidP="00BB3B32">
            <w:pPr>
              <w:pStyle w:val="Default"/>
              <w:jc w:val="center"/>
              <w:rPr>
                <w:b/>
                <w:bCs/>
                <w:color w:val="FF0000"/>
              </w:rPr>
            </w:pPr>
          </w:p>
          <w:p w14:paraId="1992281C" w14:textId="77777777" w:rsidR="00BB3B32" w:rsidRPr="00CD5262" w:rsidRDefault="00BB3B32" w:rsidP="00BB3B32">
            <w:pPr>
              <w:pStyle w:val="Default"/>
              <w:jc w:val="center"/>
              <w:rPr>
                <w:color w:val="auto"/>
              </w:rPr>
            </w:pPr>
            <w:r w:rsidRPr="00CD5262">
              <w:rPr>
                <w:color w:val="auto"/>
              </w:rPr>
              <w:t>G6</w:t>
            </w:r>
          </w:p>
          <w:p w14:paraId="44BB948C" w14:textId="77777777" w:rsidR="00BB3B32" w:rsidRPr="00CD5262" w:rsidRDefault="00BB3B32" w:rsidP="00BB3B32">
            <w:pPr>
              <w:pStyle w:val="Default"/>
              <w:jc w:val="center"/>
              <w:rPr>
                <w:color w:val="auto"/>
              </w:rPr>
            </w:pPr>
          </w:p>
          <w:p w14:paraId="2BB6C85A" w14:textId="77777777" w:rsidR="00BB3B32" w:rsidRPr="00CD5262" w:rsidRDefault="00BB3B32" w:rsidP="00BB3B32">
            <w:pPr>
              <w:pStyle w:val="Default"/>
              <w:jc w:val="center"/>
              <w:rPr>
                <w:color w:val="auto"/>
              </w:rPr>
            </w:pPr>
            <w:r w:rsidRPr="00CD5262">
              <w:rPr>
                <w:color w:val="auto"/>
              </w:rPr>
              <w:t>G6</w:t>
            </w:r>
          </w:p>
          <w:p w14:paraId="54ED0A1E" w14:textId="77777777" w:rsidR="00BB3B32" w:rsidRPr="00CD5262" w:rsidRDefault="00BB3B32" w:rsidP="00BB3B32">
            <w:pPr>
              <w:pStyle w:val="Default"/>
              <w:jc w:val="center"/>
              <w:rPr>
                <w:color w:val="auto"/>
              </w:rPr>
            </w:pPr>
          </w:p>
          <w:p w14:paraId="247E0706" w14:textId="2A88D95D" w:rsidR="00BB3B32" w:rsidRPr="00BB3B32" w:rsidRDefault="00BB3B32" w:rsidP="00BB3B32">
            <w:pPr>
              <w:pStyle w:val="Default"/>
              <w:jc w:val="center"/>
              <w:rPr>
                <w:color w:val="FF0000"/>
              </w:rPr>
            </w:pPr>
            <w:r w:rsidRPr="00CD5262">
              <w:rPr>
                <w:color w:val="auto"/>
              </w:rPr>
              <w:t>G6</w:t>
            </w:r>
          </w:p>
        </w:tc>
      </w:tr>
    </w:tbl>
    <w:p w14:paraId="764D527C" w14:textId="0F624D92" w:rsidR="0067543E" w:rsidRDefault="0067543E" w:rsidP="00581715">
      <w:pPr>
        <w:tabs>
          <w:tab w:val="left" w:pos="4536"/>
        </w:tabs>
        <w:rPr>
          <w:b/>
          <w:sz w:val="24"/>
          <w:szCs w:val="24"/>
        </w:rPr>
      </w:pPr>
    </w:p>
    <w:p w14:paraId="49468A84" w14:textId="77777777" w:rsidR="0067543E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64D9E20" w14:textId="51616F1F" w:rsidR="007B4E8A" w:rsidRDefault="007B4E8A" w:rsidP="00462E58">
      <w:pPr>
        <w:tabs>
          <w:tab w:val="left" w:pos="4536"/>
        </w:tabs>
        <w:jc w:val="center"/>
        <w:rPr>
          <w:b/>
          <w:u w:val="single"/>
        </w:rPr>
      </w:pPr>
    </w:p>
    <w:sectPr w:rsidR="007B4E8A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51E60CC"/>
    <w:multiLevelType w:val="hybridMultilevel"/>
    <w:tmpl w:val="CD18B4FC"/>
    <w:lvl w:ilvl="0" w:tplc="57164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E200D"/>
    <w:multiLevelType w:val="hybridMultilevel"/>
    <w:tmpl w:val="EA7ACE1A"/>
    <w:lvl w:ilvl="0" w:tplc="986A8F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90602"/>
    <w:multiLevelType w:val="hybridMultilevel"/>
    <w:tmpl w:val="523A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5906679">
    <w:abstractNumId w:val="2"/>
  </w:num>
  <w:num w:numId="2" w16cid:durableId="914365100">
    <w:abstractNumId w:val="14"/>
  </w:num>
  <w:num w:numId="3" w16cid:durableId="1744181406">
    <w:abstractNumId w:val="12"/>
  </w:num>
  <w:num w:numId="4" w16cid:durableId="1288854835">
    <w:abstractNumId w:val="0"/>
  </w:num>
  <w:num w:numId="5" w16cid:durableId="360939345">
    <w:abstractNumId w:val="4"/>
  </w:num>
  <w:num w:numId="6" w16cid:durableId="1506246483">
    <w:abstractNumId w:val="15"/>
  </w:num>
  <w:num w:numId="7" w16cid:durableId="1557736206">
    <w:abstractNumId w:val="6"/>
  </w:num>
  <w:num w:numId="8" w16cid:durableId="657881411">
    <w:abstractNumId w:val="3"/>
  </w:num>
  <w:num w:numId="9" w16cid:durableId="302271891">
    <w:abstractNumId w:val="10"/>
  </w:num>
  <w:num w:numId="10" w16cid:durableId="1896115499">
    <w:abstractNumId w:val="13"/>
  </w:num>
  <w:num w:numId="11" w16cid:durableId="1953123982">
    <w:abstractNumId w:val="16"/>
  </w:num>
  <w:num w:numId="12" w16cid:durableId="752748310">
    <w:abstractNumId w:val="1"/>
  </w:num>
  <w:num w:numId="13" w16cid:durableId="1906097">
    <w:abstractNumId w:val="5"/>
  </w:num>
  <w:num w:numId="14" w16cid:durableId="363990201">
    <w:abstractNumId w:val="11"/>
  </w:num>
  <w:num w:numId="15" w16cid:durableId="1110584550">
    <w:abstractNumId w:val="7"/>
  </w:num>
  <w:num w:numId="16" w16cid:durableId="799307261">
    <w:abstractNumId w:val="8"/>
  </w:num>
  <w:num w:numId="17" w16cid:durableId="2090035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2F"/>
    <w:rsid w:val="00004DDE"/>
    <w:rsid w:val="00013578"/>
    <w:rsid w:val="0001381A"/>
    <w:rsid w:val="00026A90"/>
    <w:rsid w:val="00026E4D"/>
    <w:rsid w:val="0003071B"/>
    <w:rsid w:val="00041BF3"/>
    <w:rsid w:val="000514E1"/>
    <w:rsid w:val="00055C4B"/>
    <w:rsid w:val="00080274"/>
    <w:rsid w:val="000A46BF"/>
    <w:rsid w:val="000A69F0"/>
    <w:rsid w:val="000B537B"/>
    <w:rsid w:val="000C3AB6"/>
    <w:rsid w:val="000F3109"/>
    <w:rsid w:val="000F4EEE"/>
    <w:rsid w:val="000F7610"/>
    <w:rsid w:val="00100304"/>
    <w:rsid w:val="0011091A"/>
    <w:rsid w:val="00150CCD"/>
    <w:rsid w:val="00161972"/>
    <w:rsid w:val="00183C1D"/>
    <w:rsid w:val="001973DE"/>
    <w:rsid w:val="001C05CF"/>
    <w:rsid w:val="001C3749"/>
    <w:rsid w:val="001D2437"/>
    <w:rsid w:val="001E6A22"/>
    <w:rsid w:val="00222033"/>
    <w:rsid w:val="00247522"/>
    <w:rsid w:val="0025792F"/>
    <w:rsid w:val="0026227F"/>
    <w:rsid w:val="00265E42"/>
    <w:rsid w:val="00276EE6"/>
    <w:rsid w:val="00285BBE"/>
    <w:rsid w:val="002A090F"/>
    <w:rsid w:val="002B69BE"/>
    <w:rsid w:val="002C1C6E"/>
    <w:rsid w:val="0033330A"/>
    <w:rsid w:val="00352C77"/>
    <w:rsid w:val="0036776D"/>
    <w:rsid w:val="003707BF"/>
    <w:rsid w:val="0039130E"/>
    <w:rsid w:val="003A3E29"/>
    <w:rsid w:val="003B73D8"/>
    <w:rsid w:val="003D155C"/>
    <w:rsid w:val="003D58D8"/>
    <w:rsid w:val="003E04F8"/>
    <w:rsid w:val="003E7AAC"/>
    <w:rsid w:val="00400A99"/>
    <w:rsid w:val="004125D4"/>
    <w:rsid w:val="00422A94"/>
    <w:rsid w:val="0042400E"/>
    <w:rsid w:val="0043533D"/>
    <w:rsid w:val="00450C49"/>
    <w:rsid w:val="00457C87"/>
    <w:rsid w:val="00461FAF"/>
    <w:rsid w:val="00462E58"/>
    <w:rsid w:val="004658A5"/>
    <w:rsid w:val="00486832"/>
    <w:rsid w:val="004E6608"/>
    <w:rsid w:val="00501213"/>
    <w:rsid w:val="00540105"/>
    <w:rsid w:val="00545946"/>
    <w:rsid w:val="00552DC3"/>
    <w:rsid w:val="00553671"/>
    <w:rsid w:val="00574F59"/>
    <w:rsid w:val="005807FC"/>
    <w:rsid w:val="00581715"/>
    <w:rsid w:val="005927F3"/>
    <w:rsid w:val="005A20A4"/>
    <w:rsid w:val="005B0E6F"/>
    <w:rsid w:val="005C08CC"/>
    <w:rsid w:val="005C34A0"/>
    <w:rsid w:val="005E596A"/>
    <w:rsid w:val="005F40C6"/>
    <w:rsid w:val="005F5CA6"/>
    <w:rsid w:val="005F7167"/>
    <w:rsid w:val="006052B2"/>
    <w:rsid w:val="00623E94"/>
    <w:rsid w:val="00641511"/>
    <w:rsid w:val="006479FD"/>
    <w:rsid w:val="00651B6F"/>
    <w:rsid w:val="006711EE"/>
    <w:rsid w:val="0067543E"/>
    <w:rsid w:val="0067640F"/>
    <w:rsid w:val="006843B4"/>
    <w:rsid w:val="006C4727"/>
    <w:rsid w:val="006D5FA6"/>
    <w:rsid w:val="006F53B3"/>
    <w:rsid w:val="00700E4E"/>
    <w:rsid w:val="007034E7"/>
    <w:rsid w:val="00705FB2"/>
    <w:rsid w:val="00707E5D"/>
    <w:rsid w:val="00712118"/>
    <w:rsid w:val="00717AC2"/>
    <w:rsid w:val="007317B8"/>
    <w:rsid w:val="007604BC"/>
    <w:rsid w:val="007B4E8A"/>
    <w:rsid w:val="007D5DEA"/>
    <w:rsid w:val="007F31B4"/>
    <w:rsid w:val="00802516"/>
    <w:rsid w:val="00812321"/>
    <w:rsid w:val="00812B27"/>
    <w:rsid w:val="00840063"/>
    <w:rsid w:val="0084172A"/>
    <w:rsid w:val="00842A8D"/>
    <w:rsid w:val="00864E8F"/>
    <w:rsid w:val="008A5B39"/>
    <w:rsid w:val="008B0C99"/>
    <w:rsid w:val="008E21D5"/>
    <w:rsid w:val="008E6F73"/>
    <w:rsid w:val="008F523A"/>
    <w:rsid w:val="00900DE4"/>
    <w:rsid w:val="00903760"/>
    <w:rsid w:val="00916F4D"/>
    <w:rsid w:val="00917898"/>
    <w:rsid w:val="00924878"/>
    <w:rsid w:val="00956876"/>
    <w:rsid w:val="00965CA1"/>
    <w:rsid w:val="00981B8A"/>
    <w:rsid w:val="009A6486"/>
    <w:rsid w:val="009A7B2F"/>
    <w:rsid w:val="009B4ADB"/>
    <w:rsid w:val="009F54BD"/>
    <w:rsid w:val="00A128AD"/>
    <w:rsid w:val="00A269F2"/>
    <w:rsid w:val="00A34195"/>
    <w:rsid w:val="00A379C4"/>
    <w:rsid w:val="00A566F3"/>
    <w:rsid w:val="00A870E2"/>
    <w:rsid w:val="00A877FA"/>
    <w:rsid w:val="00A9483B"/>
    <w:rsid w:val="00A9702F"/>
    <w:rsid w:val="00AA15DE"/>
    <w:rsid w:val="00AD612A"/>
    <w:rsid w:val="00AE3E6D"/>
    <w:rsid w:val="00B00F38"/>
    <w:rsid w:val="00B10732"/>
    <w:rsid w:val="00B15D9C"/>
    <w:rsid w:val="00B25DE9"/>
    <w:rsid w:val="00B31E19"/>
    <w:rsid w:val="00B52EE5"/>
    <w:rsid w:val="00B82CFB"/>
    <w:rsid w:val="00BA7826"/>
    <w:rsid w:val="00BB3B32"/>
    <w:rsid w:val="00BC31B9"/>
    <w:rsid w:val="00BD3CC3"/>
    <w:rsid w:val="00BE5E2B"/>
    <w:rsid w:val="00BE6674"/>
    <w:rsid w:val="00BF57A3"/>
    <w:rsid w:val="00BF67ED"/>
    <w:rsid w:val="00C004ED"/>
    <w:rsid w:val="00C254D5"/>
    <w:rsid w:val="00C5507A"/>
    <w:rsid w:val="00C73333"/>
    <w:rsid w:val="00C76803"/>
    <w:rsid w:val="00C8244C"/>
    <w:rsid w:val="00C932E1"/>
    <w:rsid w:val="00C93855"/>
    <w:rsid w:val="00CC6CA4"/>
    <w:rsid w:val="00CD5262"/>
    <w:rsid w:val="00CD7899"/>
    <w:rsid w:val="00D06B37"/>
    <w:rsid w:val="00D20D44"/>
    <w:rsid w:val="00D32E5A"/>
    <w:rsid w:val="00D50AA7"/>
    <w:rsid w:val="00D606E0"/>
    <w:rsid w:val="00D65EA1"/>
    <w:rsid w:val="00D93F22"/>
    <w:rsid w:val="00DC550A"/>
    <w:rsid w:val="00DE1D5F"/>
    <w:rsid w:val="00DE21F8"/>
    <w:rsid w:val="00E07395"/>
    <w:rsid w:val="00E33C03"/>
    <w:rsid w:val="00E33DFB"/>
    <w:rsid w:val="00E34757"/>
    <w:rsid w:val="00E3597A"/>
    <w:rsid w:val="00E55BBF"/>
    <w:rsid w:val="00E5669E"/>
    <w:rsid w:val="00E657D5"/>
    <w:rsid w:val="00E705FD"/>
    <w:rsid w:val="00E83AD0"/>
    <w:rsid w:val="00E92B9B"/>
    <w:rsid w:val="00E966D8"/>
    <w:rsid w:val="00EA335D"/>
    <w:rsid w:val="00EA5978"/>
    <w:rsid w:val="00EB3C57"/>
    <w:rsid w:val="00EB52C6"/>
    <w:rsid w:val="00EE6C16"/>
    <w:rsid w:val="00EF3CA1"/>
    <w:rsid w:val="00F02E0F"/>
    <w:rsid w:val="00F10BAC"/>
    <w:rsid w:val="00F42515"/>
    <w:rsid w:val="00F552C5"/>
    <w:rsid w:val="00F6180E"/>
    <w:rsid w:val="00F61E26"/>
    <w:rsid w:val="00FA4D4F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92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461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23</cp:revision>
  <cp:lastPrinted>2019-08-12T09:17:00Z</cp:lastPrinted>
  <dcterms:created xsi:type="dcterms:W3CDTF">2020-05-11T06:31:00Z</dcterms:created>
  <dcterms:modified xsi:type="dcterms:W3CDTF">2024-07-05T10:55:00Z</dcterms:modified>
</cp:coreProperties>
</file>